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8FCD" w14:textId="35E42FE7" w:rsidR="00472848" w:rsidRDefault="00005518">
      <w:r>
        <w:t xml:space="preserve">Lien accès film </w:t>
      </w:r>
    </w:p>
    <w:p w14:paraId="2D13485F" w14:textId="57CC20FA" w:rsidR="00005518" w:rsidRDefault="00005518"/>
    <w:p w14:paraId="681D948E" w14:textId="77777777" w:rsidR="00005518" w:rsidRDefault="00005518" w:rsidP="00005518">
      <w:hyperlink r:id="rId4" w:history="1">
        <w:r>
          <w:rPr>
            <w:rStyle w:val="Lienhypertexte"/>
          </w:rPr>
          <w:t>https://www.youtube.com/watch?v=3N2jn5X9byw</w:t>
        </w:r>
      </w:hyperlink>
    </w:p>
    <w:p w14:paraId="4D1A0710" w14:textId="77777777" w:rsidR="00005518" w:rsidRDefault="00005518"/>
    <w:sectPr w:rsidR="00005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18"/>
    <w:rsid w:val="00005518"/>
    <w:rsid w:val="0047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6D1174"/>
  <w15:chartTrackingRefBased/>
  <w15:docId w15:val="{19069BA3-DAA7-49CB-A2F9-0CBDA8D6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055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1.safelinks.protection.outlook.com/?url=https%3A%2F%2Fwww.youtube.com%2Fwatch%3Fv%3D3N2jn5X9byw&amp;data=05%7C01%7Ccaroline.reynaud%40hefr.ch%7C790d80187abd4f802d9a08dbf18a3a99%7Ca372f724c0b24ea0abfb0eb8c6f84e40%7C0%7C0%7C638369348227157235%7CUnknown%7CTWFpbGZsb3d8eyJWIjoiMC4wLjAwMDAiLCJQIjoiV2luMzIiLCJBTiI6Ik1haWwiLCJXVCI6Mn0%3D%7C3000%7C%7C%7C&amp;sdata=U8iamiNvcLhVFi889TIYJv8ulU%2BlrpDJ0fyMuDUi1VE%3D&amp;reserved=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424</Characters>
  <Application>Microsoft Office Word</Application>
  <DocSecurity>0</DocSecurity>
  <Lines>3</Lines>
  <Paragraphs>1</Paragraphs>
  <ScaleCrop>false</ScaleCrop>
  <Company>HESSO Fribourg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Reynaud Caroline</dc:creator>
  <cp:keywords/>
  <dc:description/>
  <cp:lastModifiedBy>Reynaud Caroline</cp:lastModifiedBy>
  <cp:revision>1</cp:revision>
  <dcterms:created xsi:type="dcterms:W3CDTF">2023-12-12T17:13:00Z</dcterms:created>
  <dcterms:modified xsi:type="dcterms:W3CDTF">2023-12-12T17:13:00Z</dcterms:modified>
</cp:coreProperties>
</file>